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F40A" w14:textId="77777777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B9F6C" w14:textId="1D26A818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A477F5" wp14:editId="63A112D2">
            <wp:extent cx="3261360" cy="1912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94" cy="19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B6CEB" wp14:editId="3A2A5DFD">
            <wp:extent cx="2545080" cy="189928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96" cy="191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504A" w14:textId="77777777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E704D" w14:textId="7B25ADEA" w:rsidR="00147C2F" w:rsidRDefault="00147C2F" w:rsidP="00147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C0633D" wp14:editId="3CC597D2">
            <wp:extent cx="2918460" cy="25619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63" cy="26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08CAEF" wp14:editId="57699C0B">
            <wp:extent cx="2872740" cy="21412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99" cy="21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39E">
        <w:rPr>
          <w:noProof/>
        </w:rPr>
        <w:drawing>
          <wp:inline distT="0" distB="0" distL="0" distR="0" wp14:anchorId="4D51C292" wp14:editId="051469A6">
            <wp:extent cx="3307080" cy="20955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9796" w14:textId="0DD926B4" w:rsidR="0098650B" w:rsidRPr="00A522F6" w:rsidRDefault="0098650B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ПРОТОКОЛ</w:t>
      </w:r>
    </w:p>
    <w:p w14:paraId="430032DA" w14:textId="77777777" w:rsidR="0098650B" w:rsidRPr="00A522F6" w:rsidRDefault="0098650B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расширенного заседания </w:t>
      </w:r>
      <w:r w:rsidRPr="00A522F6">
        <w:rPr>
          <w:rFonts w:ascii="Times New Roman" w:hAnsi="Times New Roman" w:cs="Times New Roman"/>
          <w:sz w:val="28"/>
          <w:szCs w:val="28"/>
        </w:rPr>
        <w:t>Совета по развитию малого и среднего предпринимательства при Администрации Атяшевского муниципального района</w:t>
      </w:r>
    </w:p>
    <w:p w14:paraId="79ABBB78" w14:textId="10A7F18C" w:rsidR="0098650B" w:rsidRPr="00A522F6" w:rsidRDefault="0098650B" w:rsidP="0098650B">
      <w:pPr>
        <w:jc w:val="right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№</w:t>
      </w:r>
      <w:r w:rsidR="00FE7D7A">
        <w:rPr>
          <w:rFonts w:ascii="Times New Roman" w:hAnsi="Times New Roman" w:cs="Times New Roman"/>
          <w:sz w:val="28"/>
          <w:szCs w:val="28"/>
        </w:rPr>
        <w:t>1</w:t>
      </w:r>
      <w:r w:rsidRPr="00A522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7D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D7A">
        <w:rPr>
          <w:rFonts w:ascii="Times New Roman" w:hAnsi="Times New Roman" w:cs="Times New Roman"/>
          <w:sz w:val="28"/>
          <w:szCs w:val="28"/>
        </w:rPr>
        <w:t>января</w:t>
      </w:r>
      <w:r w:rsidRPr="00A522F6">
        <w:rPr>
          <w:rFonts w:ascii="Times New Roman" w:hAnsi="Times New Roman" w:cs="Times New Roman"/>
          <w:sz w:val="28"/>
          <w:szCs w:val="28"/>
        </w:rPr>
        <w:t xml:space="preserve"> 202</w:t>
      </w:r>
      <w:r w:rsidR="00FE7D7A">
        <w:rPr>
          <w:rFonts w:ascii="Times New Roman" w:hAnsi="Times New Roman" w:cs="Times New Roman"/>
          <w:sz w:val="28"/>
          <w:szCs w:val="28"/>
        </w:rPr>
        <w:t>3</w:t>
      </w:r>
      <w:r w:rsidRPr="00A522F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C43E879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Время проведения: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522F6">
        <w:rPr>
          <w:rFonts w:ascii="Times New Roman" w:hAnsi="Times New Roman" w:cs="Times New Roman"/>
          <w:sz w:val="28"/>
          <w:szCs w:val="28"/>
        </w:rPr>
        <w:t>:00</w:t>
      </w:r>
    </w:p>
    <w:p w14:paraId="643A49CA" w14:textId="7DFE3051" w:rsidR="0098650B" w:rsidRPr="00A522F6" w:rsidRDefault="0098650B" w:rsidP="00FE7D7A">
      <w:pPr>
        <w:spacing w:after="0"/>
        <w:ind w:left="6096" w:hanging="5245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Место проведения: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52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Атяшево,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д.8.</w:t>
      </w:r>
    </w:p>
    <w:p w14:paraId="2B2DB070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здание Администрации Атяшевского </w:t>
      </w:r>
    </w:p>
    <w:p w14:paraId="12D67B4D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района </w:t>
      </w:r>
    </w:p>
    <w:p w14:paraId="4944FECE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Присутствовали: Председатель Совета по развитии   малого и среднего   предпринимательства при Администрации Атяшевского  </w:t>
      </w:r>
    </w:p>
    <w:p w14:paraId="76F009C3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522F6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- Чернышев С.Н.</w:t>
      </w:r>
    </w:p>
    <w:p w14:paraId="71B37160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Члены Совета по развитию малого и среднего </w:t>
      </w:r>
    </w:p>
    <w:p w14:paraId="0C1173AD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предпринимательства при Администрации Атяшевского   муниципального района</w:t>
      </w:r>
    </w:p>
    <w:p w14:paraId="148F7ACF" w14:textId="77777777" w:rsidR="0098650B" w:rsidRPr="00A522F6" w:rsidRDefault="0098650B" w:rsidP="009865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Суняйкин</w:t>
      </w:r>
      <w:proofErr w:type="spellEnd"/>
      <w:r w:rsidRPr="00A522F6">
        <w:rPr>
          <w:rFonts w:ascii="Times New Roman" w:hAnsi="Times New Roman" w:cs="Times New Roman"/>
          <w:sz w:val="28"/>
          <w:szCs w:val="28"/>
        </w:rPr>
        <w:t xml:space="preserve"> А.Д.</w:t>
      </w:r>
    </w:p>
    <w:p w14:paraId="5F670B33" w14:textId="77777777" w:rsidR="0098650B" w:rsidRPr="00A522F6" w:rsidRDefault="0098650B" w:rsidP="009865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Курочкина А.А.</w:t>
      </w:r>
    </w:p>
    <w:p w14:paraId="0F257F9E" w14:textId="77777777" w:rsidR="0098650B" w:rsidRPr="00A522F6" w:rsidRDefault="0098650B" w:rsidP="009865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Вдовин А.Н.</w:t>
      </w: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3334CA66" w14:textId="0C9C1AAD" w:rsidR="0098650B" w:rsidRDefault="0098650B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Гущина Н.А.</w:t>
      </w:r>
    </w:p>
    <w:p w14:paraId="5BB80489" w14:textId="15E9F769" w:rsidR="00FE7D7A" w:rsidRDefault="00FE7D7A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4BC53D0D" w14:textId="77777777" w:rsidR="00062237" w:rsidRPr="00A522F6" w:rsidRDefault="00062237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B458486" w14:textId="7FEB3165" w:rsidR="0098650B" w:rsidRPr="00DD4F54" w:rsidRDefault="0098650B" w:rsidP="00062237">
      <w:pPr>
        <w:spacing w:after="0"/>
        <w:ind w:left="2977" w:hanging="2835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237">
        <w:rPr>
          <w:rFonts w:ascii="Times New Roman" w:hAnsi="Times New Roman" w:cs="Times New Roman"/>
          <w:sz w:val="28"/>
          <w:szCs w:val="28"/>
        </w:rPr>
        <w:t xml:space="preserve">Первый зам. </w:t>
      </w:r>
      <w:r w:rsidRPr="00DD4F54">
        <w:rPr>
          <w:rFonts w:ascii="Times New Roman" w:hAnsi="Times New Roman" w:cs="Times New Roman"/>
          <w:sz w:val="28"/>
          <w:szCs w:val="28"/>
        </w:rPr>
        <w:t>Глав</w:t>
      </w:r>
      <w:r w:rsidR="00062237">
        <w:rPr>
          <w:rFonts w:ascii="Times New Roman" w:hAnsi="Times New Roman" w:cs="Times New Roman"/>
          <w:sz w:val="28"/>
          <w:szCs w:val="28"/>
        </w:rPr>
        <w:t xml:space="preserve">ы района по экономике - начальник Финансового управления </w:t>
      </w:r>
      <w:r w:rsidRPr="00DD4F54">
        <w:rPr>
          <w:rFonts w:ascii="Times New Roman" w:hAnsi="Times New Roman" w:cs="Times New Roman"/>
          <w:sz w:val="28"/>
          <w:szCs w:val="28"/>
        </w:rPr>
        <w:t xml:space="preserve"> </w:t>
      </w:r>
      <w:r w:rsidR="00062237">
        <w:rPr>
          <w:rFonts w:ascii="Times New Roman" w:hAnsi="Times New Roman" w:cs="Times New Roman"/>
          <w:sz w:val="28"/>
          <w:szCs w:val="28"/>
        </w:rPr>
        <w:t>Алешина М.С.</w:t>
      </w:r>
      <w:r w:rsidRPr="00DD4F54">
        <w:rPr>
          <w:rFonts w:ascii="Times New Roman" w:hAnsi="Times New Roman" w:cs="Times New Roman"/>
          <w:sz w:val="28"/>
          <w:szCs w:val="28"/>
        </w:rPr>
        <w:t>;</w:t>
      </w:r>
    </w:p>
    <w:p w14:paraId="04F9B784" w14:textId="4332F6F9" w:rsidR="0098650B" w:rsidRPr="00DD4F54" w:rsidRDefault="0098650B" w:rsidP="0006223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sz w:val="28"/>
          <w:szCs w:val="28"/>
        </w:rPr>
        <w:t>Сотрудники Администрации Атяшевского</w:t>
      </w:r>
      <w:r w:rsidR="00062237">
        <w:rPr>
          <w:rFonts w:ascii="Times New Roman" w:hAnsi="Times New Roman" w:cs="Times New Roman"/>
          <w:sz w:val="28"/>
          <w:szCs w:val="28"/>
        </w:rPr>
        <w:t xml:space="preserve"> </w:t>
      </w:r>
      <w:r w:rsidRPr="00DD4F54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14:paraId="7B01E438" w14:textId="4A187297" w:rsidR="0098650B" w:rsidRDefault="0098650B" w:rsidP="00062237">
      <w:pPr>
        <w:spacing w:after="0"/>
        <w:ind w:left="3119" w:hanging="142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sz w:val="28"/>
          <w:szCs w:val="28"/>
        </w:rPr>
        <w:t>Глав</w:t>
      </w:r>
      <w:r w:rsidR="00FE7D7A">
        <w:rPr>
          <w:rFonts w:ascii="Times New Roman" w:hAnsi="Times New Roman" w:cs="Times New Roman"/>
          <w:sz w:val="28"/>
          <w:szCs w:val="28"/>
        </w:rPr>
        <w:t>а Атяшевского городского поселения</w:t>
      </w:r>
      <w:r w:rsidRPr="00DD4F54">
        <w:rPr>
          <w:rFonts w:ascii="Times New Roman" w:hAnsi="Times New Roman" w:cs="Times New Roman"/>
          <w:sz w:val="28"/>
          <w:szCs w:val="28"/>
        </w:rPr>
        <w:t>;</w:t>
      </w:r>
    </w:p>
    <w:p w14:paraId="26F0DD34" w14:textId="113164F0" w:rsidR="00FE7D7A" w:rsidRPr="00DD4F54" w:rsidRDefault="00FE7D7A" w:rsidP="0006223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1ABF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76C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ФНС</w:t>
      </w:r>
      <w:r w:rsidRPr="00976C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</w:t>
      </w:r>
      <w:r w:rsidRPr="00451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оссии по Республике Мордовия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29D2B10" w14:textId="2EFA0B8D" w:rsidR="0098650B" w:rsidRDefault="0098650B" w:rsidP="00062237">
      <w:pPr>
        <w:spacing w:after="0"/>
        <w:ind w:left="3119" w:hanging="142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sz w:val="28"/>
          <w:szCs w:val="28"/>
        </w:rPr>
        <w:t>Индивидуальные предприниматели района;</w:t>
      </w:r>
    </w:p>
    <w:p w14:paraId="4999FB2F" w14:textId="0C99DA2A" w:rsidR="00FE7D7A" w:rsidRDefault="00FE7D7A" w:rsidP="00062237">
      <w:pPr>
        <w:spacing w:after="0"/>
        <w:ind w:left="311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 ИП района;</w:t>
      </w:r>
    </w:p>
    <w:p w14:paraId="05532D5E" w14:textId="7424EE0E" w:rsidR="00FE7D7A" w:rsidRPr="00FE7D7A" w:rsidRDefault="00FE7D7A" w:rsidP="00062237">
      <w:pPr>
        <w:spacing w:after="0"/>
        <w:ind w:left="3119" w:hanging="14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ООО «МКК «Субъект малого предпринимательства» </w:t>
      </w:r>
      <w:r w:rsidRPr="00FE7D7A">
        <w:rPr>
          <w:rFonts w:ascii="Times New Roman" w:hAnsi="Times New Roman" w:cs="Times New Roman"/>
          <w:i/>
          <w:iCs/>
          <w:sz w:val="28"/>
          <w:szCs w:val="28"/>
        </w:rPr>
        <w:t>(Бизнес-Центр)</w:t>
      </w:r>
    </w:p>
    <w:p w14:paraId="110B8DCA" w14:textId="0242632F" w:rsidR="0098650B" w:rsidRPr="00DD4F54" w:rsidRDefault="00FE7D7A" w:rsidP="0006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8650B" w:rsidRPr="00DD4F54">
        <w:rPr>
          <w:rFonts w:ascii="Times New Roman" w:hAnsi="Times New Roman" w:cs="Times New Roman"/>
          <w:sz w:val="28"/>
          <w:szCs w:val="28"/>
        </w:rPr>
        <w:t>Секретарь заседания: Гущина Н.А.</w:t>
      </w:r>
    </w:p>
    <w:p w14:paraId="034B3143" w14:textId="77777777" w:rsidR="0098650B" w:rsidRPr="00A522F6" w:rsidRDefault="0098650B" w:rsidP="000622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1E8D2" w14:textId="77777777" w:rsidR="00F1218A" w:rsidRDefault="00F1218A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AD97A0" w14:textId="5441FA73" w:rsidR="0098650B" w:rsidRDefault="0098650B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062F571" w14:textId="17FB6D20" w:rsidR="00062237" w:rsidRDefault="00062237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9585FD" w14:textId="77777777" w:rsidR="00F1218A" w:rsidRPr="00A522F6" w:rsidRDefault="00F1218A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8ED5E0" w14:textId="40AD7EC7" w:rsidR="00062237" w:rsidRDefault="00062237" w:rsidP="00F1218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1. </w:t>
      </w:r>
      <w:r w:rsidRPr="000108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Вступительное слово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Первого зам. </w:t>
      </w:r>
      <w:r w:rsidRPr="000108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Главы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района по экономике – начальника Финансового управления Алешиной М.С.</w:t>
      </w:r>
      <w:r w:rsidR="00F12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4A493B50" w14:textId="37877930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Отчет о работе Совета </w:t>
      </w:r>
      <w:r w:rsidRPr="00021344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при Администрации Атяшевского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2022 год</w:t>
      </w:r>
      <w:r w:rsidRPr="00E018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(Чернышев С.Н. - Председатель</w:t>
      </w:r>
      <w:r w:rsidRPr="00E018EC">
        <w:rPr>
          <w:rFonts w:ascii="Times New Roman" w:hAnsi="Times New Roman" w:cs="Times New Roman"/>
          <w:i/>
          <w:sz w:val="28"/>
          <w:szCs w:val="28"/>
        </w:rPr>
        <w:t xml:space="preserve"> Совета по развитию малого и среднего предпринимательства при 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767538DC" w14:textId="12803F4D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 Об утверждении плана работы</w:t>
      </w:r>
      <w:r w:rsidRPr="00976C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Совета</w:t>
      </w:r>
      <w:r w:rsidRPr="00021344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предпринимательства при Администрации Атяшевского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2023 год;</w:t>
      </w:r>
    </w:p>
    <w:p w14:paraId="0A135719" w14:textId="1BC292A3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Об изменениях в патентной и упрощенной системе налогообложения (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Специалисты У</w:t>
      </w:r>
      <w:r w:rsidRPr="00E018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правления</w:t>
      </w:r>
      <w:r w:rsidRPr="00E018E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ФНС</w:t>
      </w:r>
      <w:r w:rsidRPr="00E018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России по Республике Мордовия</w:t>
      </w:r>
      <w:r w:rsidR="00F121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: </w:t>
      </w:r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Пальцева Н.В.,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Кантеева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М.В.,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Старкина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Т.В</w:t>
      </w:r>
      <w:r w:rsidR="00F1218A" w:rsidRPr="00F1218A"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3010146" w14:textId="318BBAAD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О визите управляющего директора блока развития городской экономики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Моногорода.РФ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Щербакова Евгения Сергеевича и потенциальных претендентах на получение заемных средств ВЭБ.РФ. </w:t>
      </w:r>
      <w:r w:rsidRPr="00BD0E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(Алешина М.С.- Первый заместитель Главы по экономике, - начальник Финансового управления)</w:t>
      </w:r>
      <w:r w:rsidR="00F121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;</w:t>
      </w:r>
    </w:p>
    <w:p w14:paraId="5C3FEF15" w14:textId="41C0F8BB" w:rsidR="00062237" w:rsidRDefault="00062237" w:rsidP="00CD0E5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CD0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Об участие ИП  в закупках товаров, необходимых для нужд производства ООО МПК «Атяшевский». </w:t>
      </w:r>
    </w:p>
    <w:p w14:paraId="3EEF72FD" w14:textId="58855623" w:rsidR="0098650B" w:rsidRPr="00F1218A" w:rsidRDefault="00062237" w:rsidP="0098650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</w:p>
    <w:p w14:paraId="031B2C7B" w14:textId="1883EBD8" w:rsidR="0098650B" w:rsidRDefault="0098650B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4723"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</w:t>
      </w:r>
      <w:r w:rsidRPr="00A14056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062237">
        <w:rPr>
          <w:rFonts w:ascii="Times New Roman" w:hAnsi="Times New Roman" w:cs="Times New Roman"/>
          <w:sz w:val="28"/>
          <w:szCs w:val="28"/>
        </w:rPr>
        <w:t>Первого зам. Главы района – начальника Финансового управления</w:t>
      </w:r>
      <w:r w:rsidR="00CD0E5F">
        <w:rPr>
          <w:rFonts w:ascii="Times New Roman" w:hAnsi="Times New Roman" w:cs="Times New Roman"/>
          <w:sz w:val="28"/>
          <w:szCs w:val="28"/>
        </w:rPr>
        <w:t xml:space="preserve"> Алешину М.С</w:t>
      </w:r>
      <w:r w:rsidR="00F1218A">
        <w:rPr>
          <w:rFonts w:ascii="Times New Roman" w:hAnsi="Times New Roman" w:cs="Times New Roman"/>
          <w:sz w:val="28"/>
          <w:szCs w:val="28"/>
        </w:rPr>
        <w:t>.</w:t>
      </w:r>
    </w:p>
    <w:p w14:paraId="4829E18F" w14:textId="2869B817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</w:t>
      </w:r>
      <w:r w:rsidRPr="00CD0E5F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Чернышева С.Н. – председателя Совета по развитию малого и среднего предпринимательства при Администрации Атяшевского муниципального района.</w:t>
      </w:r>
    </w:p>
    <w:p w14:paraId="17276A8F" w14:textId="2ECFAE0F" w:rsidR="00CD0E5F" w:rsidRDefault="00CD0E5F" w:rsidP="00CD0E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 Отчет о работе Совета по развитию малого и среднего предпринимательства при Администрации Атяшевского муниципального района за 2022 год утвердить.</w:t>
      </w:r>
    </w:p>
    <w:p w14:paraId="7CCC8BAA" w14:textId="77777777" w:rsidR="00CD0E5F" w:rsidRDefault="00CD0E5F" w:rsidP="00CD0E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      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Чернышева С.Н. – председателя Совета по развитию малого и среднего предпринимательства при Администрации Атяшевского муниципального района.</w:t>
      </w:r>
    </w:p>
    <w:p w14:paraId="705532AA" w14:textId="33E85608" w:rsidR="00CD0E5F" w:rsidRDefault="00CD0E5F" w:rsidP="00CD0E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 План работы</w:t>
      </w:r>
      <w:r w:rsidRPr="00CD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по развитию малого и среднего предпринимательства при Администрации Атяшевского муниципального района за 2023 год утвердить </w:t>
      </w:r>
      <w:r w:rsidRPr="00CD0E5F">
        <w:rPr>
          <w:rFonts w:ascii="Times New Roman" w:hAnsi="Times New Roman" w:cs="Times New Roman"/>
          <w:i/>
          <w:iCs/>
          <w:sz w:val="28"/>
          <w:szCs w:val="28"/>
        </w:rPr>
        <w:t>(прилагается).</w:t>
      </w:r>
    </w:p>
    <w:p w14:paraId="7AC80CD0" w14:textId="6F1DEF26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      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четвертому</w:t>
      </w: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E5F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специалистов Управления ФНС России по Республике Мордовия</w:t>
      </w:r>
      <w:r w:rsidR="00F1218A">
        <w:rPr>
          <w:rFonts w:ascii="Times New Roman" w:hAnsi="Times New Roman" w:cs="Times New Roman"/>
          <w:sz w:val="28"/>
          <w:szCs w:val="28"/>
        </w:rPr>
        <w:t xml:space="preserve"> (</w:t>
      </w:r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Пальцева Н.В.,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Кантеева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М.В.,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Старкина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Т.В</w:t>
      </w:r>
      <w:r w:rsidRPr="00F1218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1218A" w:rsidRPr="00F1218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6875E57" w14:textId="3BB7D035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 Принять информацию к сведению.</w:t>
      </w:r>
    </w:p>
    <w:p w14:paraId="15BB48F7" w14:textId="3314E28A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08BD">
        <w:rPr>
          <w:rFonts w:ascii="Times New Roman" w:hAnsi="Times New Roman" w:cs="Times New Roman"/>
          <w:b/>
          <w:bCs/>
          <w:sz w:val="28"/>
          <w:szCs w:val="28"/>
        </w:rPr>
        <w:t xml:space="preserve">      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F608BD">
        <w:rPr>
          <w:rFonts w:ascii="Times New Roman" w:hAnsi="Times New Roman" w:cs="Times New Roman"/>
          <w:sz w:val="28"/>
          <w:szCs w:val="28"/>
        </w:rPr>
        <w:t>Первого зам. Главы района – начальника Финансового управления Алешину М.С. Она проинформи</w:t>
      </w:r>
      <w:r w:rsidR="00652FE7">
        <w:rPr>
          <w:rFonts w:ascii="Times New Roman" w:hAnsi="Times New Roman" w:cs="Times New Roman"/>
          <w:sz w:val="28"/>
          <w:szCs w:val="28"/>
        </w:rPr>
        <w:t>ровала</w:t>
      </w:r>
      <w:r w:rsidR="00B31746">
        <w:rPr>
          <w:rFonts w:ascii="Times New Roman" w:hAnsi="Times New Roman" w:cs="Times New Roman"/>
          <w:sz w:val="28"/>
          <w:szCs w:val="28"/>
        </w:rPr>
        <w:t xml:space="preserve"> </w:t>
      </w:r>
      <w:r w:rsidR="00652FE7">
        <w:rPr>
          <w:rFonts w:ascii="Times New Roman" w:hAnsi="Times New Roman" w:cs="Times New Roman"/>
          <w:sz w:val="28"/>
          <w:szCs w:val="28"/>
        </w:rPr>
        <w:t xml:space="preserve"> о </w:t>
      </w:r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визите </w:t>
      </w:r>
      <w:r w:rsidR="00652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район </w:t>
      </w:r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управляющего директора блока развития городской экономики </w:t>
      </w:r>
      <w:proofErr w:type="spellStart"/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Моногорода.РФ</w:t>
      </w:r>
      <w:proofErr w:type="spellEnd"/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Щербакова Евгения Сергеевич</w:t>
      </w:r>
      <w:r w:rsidR="00652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а. Кратко рассказала о целях визита и попросила предпринимателей подготовиться </w:t>
      </w:r>
      <w:r w:rsidR="00B317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652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данной встрече, подготовить вопросы</w:t>
      </w:r>
      <w:r w:rsidR="00B317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84D2861" w14:textId="539C3FC9" w:rsidR="00B31746" w:rsidRDefault="00B31746" w:rsidP="00B3174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F608B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шестому</w:t>
      </w:r>
      <w:r w:rsidRPr="00F608BD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Первого зам. Главы района – начальника Финансового управления Алешину М.С. Она проинформировала, что с руководством ООО МПК «Атяшевский» достигнута договоренность о встрече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представителя и индивидуальных предпринимателей по вопросу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участия индивидуальных предпринимателей района  в закупках товаров, необходимых для нужд производства ООО МПК «Атяшевский». О дате и времени встречи специалисты Администрации района проинформируют.</w:t>
      </w:r>
    </w:p>
    <w:p w14:paraId="2C47F0B1" w14:textId="5EE974A4" w:rsidR="00B31746" w:rsidRDefault="00B31746" w:rsidP="00B3174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28B7F43" w14:textId="77777777" w:rsidR="00B31746" w:rsidRPr="00F00B47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color w:val="333333"/>
          <w:sz w:val="28"/>
          <w:szCs w:val="28"/>
        </w:rPr>
        <w:t>Председатель Совета по  развитию</w:t>
      </w:r>
      <w:r w:rsidRPr="00F00B47">
        <w:rPr>
          <w:rFonts w:ascii="Times New Roman" w:hAnsi="Times New Roman" w:cs="Times New Roman"/>
          <w:sz w:val="28"/>
          <w:szCs w:val="28"/>
        </w:rPr>
        <w:t xml:space="preserve"> малого и </w:t>
      </w:r>
    </w:p>
    <w:p w14:paraId="6C9E31E3" w14:textId="77777777" w:rsidR="00B31746" w:rsidRPr="00F00B47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при Администрации </w:t>
      </w:r>
    </w:p>
    <w:p w14:paraId="0BECB7BF" w14:textId="45827A81" w:rsidR="00B31746" w:rsidRPr="00A522F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sz w:val="28"/>
          <w:szCs w:val="28"/>
        </w:rPr>
        <w:t>Атяшевского муниципального</w:t>
      </w:r>
      <w:r w:rsidRPr="00A522F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22F6">
        <w:rPr>
          <w:rFonts w:ascii="Times New Roman" w:hAnsi="Times New Roman" w:cs="Times New Roman"/>
          <w:sz w:val="28"/>
          <w:szCs w:val="28"/>
        </w:rPr>
        <w:t>Чернышев С.Н.</w:t>
      </w:r>
    </w:p>
    <w:p w14:paraId="1351CB9E" w14:textId="77777777" w:rsidR="00B3174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FD2CD6" w14:textId="53A5CC3B" w:rsidR="00B31746" w:rsidRPr="00A522F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Секретарь 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>Гущина Н.А.</w:t>
      </w:r>
    </w:p>
    <w:p w14:paraId="62ADEFAC" w14:textId="77777777" w:rsidR="00B31746" w:rsidRPr="00A522F6" w:rsidRDefault="00B31746" w:rsidP="00B31746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987C33" w14:textId="77777777" w:rsidR="00147C2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65795" w14:textId="31BAB616" w:rsidR="00147C2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33326" w14:textId="77777777" w:rsidR="00147C2F" w:rsidRPr="005238B7" w:rsidRDefault="00147C2F" w:rsidP="00147C2F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>УТВЕРЖДАЮ</w:t>
      </w:r>
    </w:p>
    <w:p w14:paraId="411DF559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Председатель Совета по развитию </w:t>
      </w:r>
    </w:p>
    <w:p w14:paraId="355A282E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малого и среднего предпринимательства  </w:t>
      </w:r>
    </w:p>
    <w:p w14:paraId="5EC4462C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при Администрации Атяшевского  </w:t>
      </w:r>
    </w:p>
    <w:p w14:paraId="2AC5018B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муниципального района</w:t>
      </w:r>
    </w:p>
    <w:p w14:paraId="62D8F920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«</w:t>
      </w:r>
      <w:r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</w:rPr>
        <w:t>января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14:paraId="38DA3357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__________________С.Н.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>Чернышев</w:t>
      </w:r>
    </w:p>
    <w:p w14:paraId="25F06DF8" w14:textId="77777777" w:rsidR="00147C2F" w:rsidRPr="00A522F6" w:rsidRDefault="00147C2F" w:rsidP="00147C2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14:paraId="13B78303" w14:textId="77777777" w:rsidR="00147C2F" w:rsidRPr="00A522F6" w:rsidRDefault="00147C2F" w:rsidP="00147C2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14:paraId="0229BB3F" w14:textId="77777777" w:rsidR="00147C2F" w:rsidRPr="00A522F6" w:rsidRDefault="00147C2F" w:rsidP="00147C2F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b/>
          <w:color w:val="333333"/>
          <w:sz w:val="28"/>
          <w:szCs w:val="28"/>
        </w:rPr>
        <w:t>План работы Совета по развитию малого и среднего предпринимательства при Администрации Атяшевского муниципального района на 202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Pr="00A522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год.</w:t>
      </w:r>
    </w:p>
    <w:p w14:paraId="1601195C" w14:textId="77777777" w:rsidR="00147C2F" w:rsidRPr="00A522F6" w:rsidRDefault="00147C2F" w:rsidP="00147C2F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35"/>
        <w:gridCol w:w="3502"/>
        <w:gridCol w:w="2157"/>
        <w:gridCol w:w="2916"/>
      </w:tblGrid>
      <w:tr w:rsidR="00147C2F" w:rsidRPr="00A522F6" w14:paraId="465E8EB5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43369E1D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215C9827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845CCEF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рассматриваемого вопроса</w:t>
            </w:r>
          </w:p>
        </w:tc>
        <w:tc>
          <w:tcPr>
            <w:tcW w:w="3226" w:type="dxa"/>
          </w:tcPr>
          <w:p w14:paraId="28D3D294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Дата рассмотрения</w:t>
            </w:r>
          </w:p>
        </w:tc>
        <w:tc>
          <w:tcPr>
            <w:tcW w:w="3226" w:type="dxa"/>
          </w:tcPr>
          <w:p w14:paraId="61424504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147C2F" w:rsidRPr="00A522F6" w14:paraId="29C6391E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349590F1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68E64990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5A0F53F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легализации трудовых отношений в малом бизнесе</w:t>
            </w:r>
          </w:p>
        </w:tc>
        <w:tc>
          <w:tcPr>
            <w:tcW w:w="3226" w:type="dxa"/>
          </w:tcPr>
          <w:p w14:paraId="6AED6D37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Февраль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3183D66F" w14:textId="77777777" w:rsidR="00147C2F" w:rsidRPr="000629C1" w:rsidRDefault="00147C2F" w:rsidP="00F766B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0629C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ГУ ЦЗН населения</w:t>
            </w:r>
            <w:r w:rsidRPr="000629C1">
              <w:rPr>
                <w:rFonts w:ascii="Times New Roman" w:hAnsi="Times New Roman" w:cs="Times New Roman"/>
                <w:sz w:val="28"/>
                <w:szCs w:val="28"/>
              </w:rPr>
              <w:t xml:space="preserve"> ГКУ РМ «ЦЗН Чамзинский»</w:t>
            </w:r>
          </w:p>
        </w:tc>
      </w:tr>
      <w:tr w:rsidR="00147C2F" w:rsidRPr="00A522F6" w14:paraId="4420542F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3489F0BE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2AE56F6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EECB95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65C0B">
              <w:rPr>
                <w:rFonts w:ascii="Times New Roman" w:hAnsi="Times New Roman" w:cs="Times New Roman"/>
                <w:sz w:val="28"/>
                <w:szCs w:val="28"/>
              </w:rPr>
              <w:t>выдвижения кандидатур малого и среднего предпринимательского сообщества на награждение в связи с профессиональным праздниками «День российского предпринимательства»</w:t>
            </w:r>
          </w:p>
        </w:tc>
        <w:tc>
          <w:tcPr>
            <w:tcW w:w="3226" w:type="dxa"/>
          </w:tcPr>
          <w:p w14:paraId="6A04E9D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Февраль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598AFD32" w14:textId="77777777" w:rsidR="00147C2F" w:rsidRDefault="00147C2F" w:rsidP="00F766B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2E0F58E3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274A73EE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6E4E37AB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9BA7C87" w14:textId="77777777" w:rsidR="00147C2F" w:rsidRPr="000629C1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конкуренции за 1 квартал 2023 года</w:t>
            </w:r>
          </w:p>
        </w:tc>
        <w:tc>
          <w:tcPr>
            <w:tcW w:w="3226" w:type="dxa"/>
          </w:tcPr>
          <w:p w14:paraId="124825FB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Март 2023г.</w:t>
            </w:r>
          </w:p>
        </w:tc>
        <w:tc>
          <w:tcPr>
            <w:tcW w:w="3226" w:type="dxa"/>
          </w:tcPr>
          <w:p w14:paraId="74E5C6FA" w14:textId="77777777" w:rsidR="00147C2F" w:rsidRDefault="00147C2F" w:rsidP="00F766B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56CB6FCA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1DD1BDE1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126E2A2C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548DC3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71CF390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Апрель 2023г.</w:t>
            </w:r>
          </w:p>
        </w:tc>
        <w:tc>
          <w:tcPr>
            <w:tcW w:w="3226" w:type="dxa"/>
          </w:tcPr>
          <w:p w14:paraId="35CB6416" w14:textId="77777777" w:rsidR="00147C2F" w:rsidRPr="00197C3E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137B695A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558C8361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0A9908C4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BF20997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 развитии социального предпринимательства в Атяшевском муниципальном районе</w:t>
            </w:r>
          </w:p>
        </w:tc>
        <w:tc>
          <w:tcPr>
            <w:tcW w:w="3226" w:type="dxa"/>
          </w:tcPr>
          <w:p w14:paraId="7F66BD2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Апрель 2023г.</w:t>
            </w:r>
          </w:p>
        </w:tc>
        <w:tc>
          <w:tcPr>
            <w:tcW w:w="3226" w:type="dxa"/>
          </w:tcPr>
          <w:p w14:paraId="237325BC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552B7C76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00856330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183AD27A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A941FA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профессионального праздника «День российского предпринимательства»</w:t>
            </w:r>
          </w:p>
        </w:tc>
        <w:tc>
          <w:tcPr>
            <w:tcW w:w="3226" w:type="dxa"/>
          </w:tcPr>
          <w:p w14:paraId="2F54E6E1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Май 2023г.</w:t>
            </w:r>
          </w:p>
        </w:tc>
        <w:tc>
          <w:tcPr>
            <w:tcW w:w="3226" w:type="dxa"/>
          </w:tcPr>
          <w:p w14:paraId="672A19C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147C2F" w:rsidRPr="00A522F6" w14:paraId="2DE72378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00528D98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7A0EA1B5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E5EA461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2FD4D643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Июль 2023г.</w:t>
            </w:r>
          </w:p>
        </w:tc>
        <w:tc>
          <w:tcPr>
            <w:tcW w:w="3226" w:type="dxa"/>
          </w:tcPr>
          <w:p w14:paraId="132C8496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5675DC8D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1748762F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51EA9668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98E980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Анализ состояния развития малого и среднего предпринимательства в Атяшевском муниципальном районе за I полугодие 2023 г.</w:t>
            </w:r>
          </w:p>
        </w:tc>
        <w:tc>
          <w:tcPr>
            <w:tcW w:w="3226" w:type="dxa"/>
          </w:tcPr>
          <w:p w14:paraId="1842A58D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Июль-август 2023г.</w:t>
            </w:r>
          </w:p>
        </w:tc>
        <w:tc>
          <w:tcPr>
            <w:tcW w:w="3226" w:type="dxa"/>
          </w:tcPr>
          <w:p w14:paraId="4FD5C1BA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Управление экономического анализа и прогнозирования Администрации Атяшевского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147C2F" w:rsidRPr="00A522F6" w14:paraId="172DD19A" w14:textId="77777777" w:rsidTr="00F766BC">
        <w:tc>
          <w:tcPr>
            <w:tcW w:w="675" w:type="dxa"/>
            <w:tcBorders>
              <w:right w:val="nil"/>
            </w:tcBorders>
          </w:tcPr>
          <w:p w14:paraId="029B0137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9</w:t>
            </w:r>
          </w:p>
        </w:tc>
        <w:tc>
          <w:tcPr>
            <w:tcW w:w="284" w:type="dxa"/>
            <w:tcBorders>
              <w:left w:val="nil"/>
            </w:tcBorders>
          </w:tcPr>
          <w:p w14:paraId="0F8A555A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8F92448" w14:textId="77777777" w:rsidR="00147C2F" w:rsidRPr="00DA7D28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28">
              <w:rPr>
                <w:rFonts w:ascii="Times New Roman" w:hAnsi="Times New Roman" w:cs="Times New Roman"/>
                <w:iCs/>
                <w:sz w:val="28"/>
                <w:szCs w:val="28"/>
              </w:rPr>
              <w:t>Об ожидаемой оценке итогов по реализации Плана мероприятий («дорожной карты) по содействию развития конкуренции в Атяшевском муниципальном районе за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DA7D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14:paraId="18F1ACAF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Октябрь 2023г.</w:t>
            </w:r>
          </w:p>
        </w:tc>
        <w:tc>
          <w:tcPr>
            <w:tcW w:w="3226" w:type="dxa"/>
          </w:tcPr>
          <w:p w14:paraId="0A7A76D7" w14:textId="77777777" w:rsidR="00147C2F" w:rsidRPr="00197C3E" w:rsidRDefault="00147C2F" w:rsidP="00F7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0B2A1854" w14:textId="77777777" w:rsidTr="00F766BC">
        <w:tc>
          <w:tcPr>
            <w:tcW w:w="675" w:type="dxa"/>
            <w:tcBorders>
              <w:right w:val="nil"/>
            </w:tcBorders>
          </w:tcPr>
          <w:p w14:paraId="53CEBCF6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left w:val="nil"/>
            </w:tcBorders>
          </w:tcPr>
          <w:p w14:paraId="3D34162A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431936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332AD8D3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Октябрь 2023г.</w:t>
            </w:r>
          </w:p>
        </w:tc>
        <w:tc>
          <w:tcPr>
            <w:tcW w:w="3226" w:type="dxa"/>
          </w:tcPr>
          <w:p w14:paraId="0DCCF6F0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4C814B05" w14:textId="77777777" w:rsidTr="00F766BC">
        <w:tc>
          <w:tcPr>
            <w:tcW w:w="675" w:type="dxa"/>
            <w:tcBorders>
              <w:right w:val="nil"/>
            </w:tcBorders>
          </w:tcPr>
          <w:p w14:paraId="68F3F866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left w:val="nil"/>
            </w:tcBorders>
          </w:tcPr>
          <w:p w14:paraId="728D4F7F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22FB14D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легализации трудовых отношений в малом бизнесе</w:t>
            </w:r>
          </w:p>
        </w:tc>
        <w:tc>
          <w:tcPr>
            <w:tcW w:w="3226" w:type="dxa"/>
          </w:tcPr>
          <w:p w14:paraId="6AB19BAE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Ноябрь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3AAE51B4" w14:textId="77777777" w:rsidR="00147C2F" w:rsidRPr="00197C3E" w:rsidRDefault="00147C2F" w:rsidP="00F7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C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ГУ ЦЗН населения</w:t>
            </w:r>
            <w:r w:rsidRPr="000629C1">
              <w:rPr>
                <w:rFonts w:ascii="Times New Roman" w:hAnsi="Times New Roman" w:cs="Times New Roman"/>
                <w:sz w:val="28"/>
                <w:szCs w:val="28"/>
              </w:rPr>
              <w:t xml:space="preserve"> ГКУ РМ «ЦЗН Чамзинский»</w:t>
            </w:r>
          </w:p>
        </w:tc>
      </w:tr>
      <w:tr w:rsidR="00147C2F" w:rsidRPr="00A522F6" w14:paraId="46F55466" w14:textId="77777777" w:rsidTr="00F766BC">
        <w:tc>
          <w:tcPr>
            <w:tcW w:w="675" w:type="dxa"/>
            <w:tcBorders>
              <w:right w:val="nil"/>
            </w:tcBorders>
          </w:tcPr>
          <w:p w14:paraId="1727D67C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left w:val="nil"/>
            </w:tcBorders>
          </w:tcPr>
          <w:p w14:paraId="6E5C1A73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E6FB1F3" w14:textId="77777777" w:rsidR="00147C2F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национальных проектов </w:t>
            </w:r>
          </w:p>
        </w:tc>
        <w:tc>
          <w:tcPr>
            <w:tcW w:w="3226" w:type="dxa"/>
          </w:tcPr>
          <w:p w14:paraId="7E0AA0FF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Ноябрь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78CF6226" w14:textId="77777777" w:rsidR="00147C2F" w:rsidRPr="000629C1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Заместитель Главы района по комплексному развитию Комаров Е.В.</w:t>
            </w:r>
          </w:p>
        </w:tc>
      </w:tr>
      <w:tr w:rsidR="00147C2F" w:rsidRPr="00A522F6" w14:paraId="1E0D68A6" w14:textId="77777777" w:rsidTr="00F766BC">
        <w:tc>
          <w:tcPr>
            <w:tcW w:w="675" w:type="dxa"/>
            <w:tcBorders>
              <w:right w:val="nil"/>
            </w:tcBorders>
          </w:tcPr>
          <w:p w14:paraId="4CB3ABFD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284" w:type="dxa"/>
            <w:tcBorders>
              <w:left w:val="nil"/>
            </w:tcBorders>
          </w:tcPr>
          <w:p w14:paraId="23D9E81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A8C83D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5B16B3DC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Декабрь 2023г.</w:t>
            </w:r>
          </w:p>
        </w:tc>
        <w:tc>
          <w:tcPr>
            <w:tcW w:w="3226" w:type="dxa"/>
          </w:tcPr>
          <w:p w14:paraId="10FEE7C0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2480FAC4" w14:textId="77777777" w:rsidTr="00F766BC">
        <w:tc>
          <w:tcPr>
            <w:tcW w:w="675" w:type="dxa"/>
            <w:tcBorders>
              <w:right w:val="nil"/>
            </w:tcBorders>
          </w:tcPr>
          <w:p w14:paraId="03746F1E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14</w:t>
            </w:r>
          </w:p>
        </w:tc>
        <w:tc>
          <w:tcPr>
            <w:tcW w:w="284" w:type="dxa"/>
            <w:tcBorders>
              <w:left w:val="nil"/>
            </w:tcBorders>
          </w:tcPr>
          <w:p w14:paraId="24D777F7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21FCB1" w14:textId="77777777" w:rsidR="00147C2F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465C0B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развития малого и среднего предпринимательства в Атяшевском </w:t>
            </w:r>
            <w:r w:rsidRPr="00465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 за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5C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26" w:type="dxa"/>
          </w:tcPr>
          <w:p w14:paraId="27E81AD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Январь 2024г.</w:t>
            </w:r>
          </w:p>
        </w:tc>
        <w:tc>
          <w:tcPr>
            <w:tcW w:w="3226" w:type="dxa"/>
          </w:tcPr>
          <w:p w14:paraId="0E59C25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Администрации Атяшевского муниципального района</w:t>
            </w:r>
          </w:p>
        </w:tc>
      </w:tr>
      <w:tr w:rsidR="00147C2F" w:rsidRPr="00A522F6" w14:paraId="494C5078" w14:textId="77777777" w:rsidTr="00F766BC">
        <w:tc>
          <w:tcPr>
            <w:tcW w:w="675" w:type="dxa"/>
            <w:tcBorders>
              <w:right w:val="nil"/>
            </w:tcBorders>
          </w:tcPr>
          <w:p w14:paraId="0320FA69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4" w:type="dxa"/>
            <w:tcBorders>
              <w:left w:val="nil"/>
            </w:tcBorders>
          </w:tcPr>
          <w:p w14:paraId="23335361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31283CA" w14:textId="77777777" w:rsidR="00147C2F" w:rsidRPr="00DA7D28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28">
              <w:rPr>
                <w:rFonts w:ascii="Times New Roman" w:hAnsi="Times New Roman" w:cs="Times New Roman"/>
                <w:sz w:val="28"/>
                <w:szCs w:val="28"/>
              </w:rPr>
              <w:t xml:space="preserve">Отчет Совета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 развитию малого и среднего предпринимательства при Администрации Атяшевского муниципального района за 2023 год</w:t>
            </w:r>
          </w:p>
        </w:tc>
        <w:tc>
          <w:tcPr>
            <w:tcW w:w="3226" w:type="dxa"/>
          </w:tcPr>
          <w:p w14:paraId="785694CD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Январь 2024г.</w:t>
            </w:r>
          </w:p>
        </w:tc>
        <w:tc>
          <w:tcPr>
            <w:tcW w:w="3226" w:type="dxa"/>
          </w:tcPr>
          <w:p w14:paraId="2C977410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Председатель Совета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развитию малого и среднего предпринимательства при Администрации Атяшевского муниципального района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Чернышев С.Н.</w:t>
            </w:r>
          </w:p>
        </w:tc>
      </w:tr>
      <w:tr w:rsidR="00147C2F" w:rsidRPr="00A522F6" w14:paraId="2A434C04" w14:textId="77777777" w:rsidTr="00F766BC">
        <w:tc>
          <w:tcPr>
            <w:tcW w:w="675" w:type="dxa"/>
            <w:tcBorders>
              <w:right w:val="nil"/>
            </w:tcBorders>
          </w:tcPr>
          <w:p w14:paraId="0FB7F073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16</w:t>
            </w:r>
          </w:p>
        </w:tc>
        <w:tc>
          <w:tcPr>
            <w:tcW w:w="284" w:type="dxa"/>
            <w:tcBorders>
              <w:left w:val="nil"/>
            </w:tcBorders>
          </w:tcPr>
          <w:p w14:paraId="1E9031FD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CDA71F5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Утверждение плана работы Совета по развитию малого и среднего предпринимательства при Администрации Атяшевского района на 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5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14:paraId="03527C94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Январь 2024г.</w:t>
            </w:r>
          </w:p>
        </w:tc>
        <w:tc>
          <w:tcPr>
            <w:tcW w:w="3226" w:type="dxa"/>
          </w:tcPr>
          <w:p w14:paraId="0E81F291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Председатель Совета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развитию малого и среднего предпринимательства при Администрации Атяшевского муниципального района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Чернышев С.Н.</w:t>
            </w:r>
          </w:p>
        </w:tc>
      </w:tr>
    </w:tbl>
    <w:p w14:paraId="72C80DCA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7FC60480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6AA7A818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3CE89BD4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42AED833" w14:textId="77777777" w:rsidR="00147C2F" w:rsidRDefault="00147C2F" w:rsidP="00147C2F">
      <w:pPr>
        <w:shd w:val="clear" w:color="auto" w:fill="FFFFFF"/>
        <w:rPr>
          <w:rFonts w:ascii="Arial" w:hAnsi="Arial" w:cs="Arial"/>
          <w:b/>
          <w:color w:val="333333"/>
          <w:sz w:val="28"/>
          <w:szCs w:val="28"/>
        </w:rPr>
      </w:pPr>
    </w:p>
    <w:p w14:paraId="48A9019B" w14:textId="77777777" w:rsidR="00147C2F" w:rsidRDefault="00147C2F" w:rsidP="00147C2F">
      <w:pPr>
        <w:rPr>
          <w:rFonts w:ascii="Arial" w:hAnsi="Arial" w:cs="Arial"/>
          <w:b/>
          <w:color w:val="333333"/>
          <w:sz w:val="28"/>
          <w:szCs w:val="28"/>
        </w:rPr>
      </w:pPr>
    </w:p>
    <w:p w14:paraId="62E8445B" w14:textId="77777777" w:rsidR="00147C2F" w:rsidRPr="00CD0E5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C2F" w:rsidRPr="00CD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818"/>
    <w:multiLevelType w:val="hybridMultilevel"/>
    <w:tmpl w:val="28D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BB"/>
    <w:rsid w:val="00010893"/>
    <w:rsid w:val="00021344"/>
    <w:rsid w:val="00062237"/>
    <w:rsid w:val="000D5440"/>
    <w:rsid w:val="00147C2F"/>
    <w:rsid w:val="001B0A83"/>
    <w:rsid w:val="00276139"/>
    <w:rsid w:val="002D7EBB"/>
    <w:rsid w:val="00451ABF"/>
    <w:rsid w:val="0056239E"/>
    <w:rsid w:val="00652FE7"/>
    <w:rsid w:val="0081239E"/>
    <w:rsid w:val="008622F6"/>
    <w:rsid w:val="008767C0"/>
    <w:rsid w:val="00976C17"/>
    <w:rsid w:val="0098650B"/>
    <w:rsid w:val="00B31746"/>
    <w:rsid w:val="00BB2BB3"/>
    <w:rsid w:val="00BD0E27"/>
    <w:rsid w:val="00BD2955"/>
    <w:rsid w:val="00CD0E5F"/>
    <w:rsid w:val="00E018EC"/>
    <w:rsid w:val="00EE75F0"/>
    <w:rsid w:val="00F1218A"/>
    <w:rsid w:val="00F608BD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0C39"/>
  <w15:chartTrackingRefBased/>
  <w15:docId w15:val="{77F37F88-343F-4BF7-9573-7D3C355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6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8650B"/>
    <w:pPr>
      <w:spacing w:after="200" w:line="276" w:lineRule="auto"/>
      <w:ind w:left="720"/>
      <w:contextualSpacing/>
    </w:pPr>
  </w:style>
  <w:style w:type="paragraph" w:customStyle="1" w:styleId="33">
    <w:name w:val="Основной текст с отступом 33"/>
    <w:basedOn w:val="a"/>
    <w:rsid w:val="0098650B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qFormat/>
    <w:rsid w:val="0098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8650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50B"/>
    <w:pPr>
      <w:widowControl w:val="0"/>
      <w:shd w:val="clear" w:color="auto" w:fill="FFFFFF"/>
      <w:spacing w:after="0" w:line="482" w:lineRule="exact"/>
      <w:jc w:val="both"/>
    </w:pPr>
    <w:rPr>
      <w:b/>
      <w:bCs/>
      <w:sz w:val="27"/>
      <w:szCs w:val="27"/>
    </w:rPr>
  </w:style>
  <w:style w:type="paragraph" w:customStyle="1" w:styleId="12">
    <w:name w:val="Основной текст12"/>
    <w:basedOn w:val="a"/>
    <w:rsid w:val="0098650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7">
    <w:name w:val="Table Grid"/>
    <w:basedOn w:val="a1"/>
    <w:uiPriority w:val="59"/>
    <w:rsid w:val="0014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2023-01-20T06:36:00Z</cp:lastPrinted>
  <dcterms:created xsi:type="dcterms:W3CDTF">2023-01-19T09:43:00Z</dcterms:created>
  <dcterms:modified xsi:type="dcterms:W3CDTF">2023-02-07T13:05:00Z</dcterms:modified>
</cp:coreProperties>
</file>